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参考様式</w:t>
      </w:r>
      <w:r>
        <w:rPr>
          <w:rFonts w:hint="eastAsia" w:ascii="ＭＳ 明朝" w:hAnsi="ＭＳ 明朝"/>
        </w:rPr>
        <w:t>（施行規則第</w:t>
      </w:r>
      <w:r>
        <w:rPr>
          <w:rFonts w:hint="eastAsia" w:ascii="ＭＳ 明朝" w:hAnsi="ＭＳ 明朝"/>
        </w:rPr>
        <w:t>15</w:t>
      </w:r>
      <w:r>
        <w:rPr>
          <w:rFonts w:hint="eastAsia" w:ascii="ＭＳ 明朝" w:hAnsi="ＭＳ 明朝"/>
        </w:rPr>
        <w:t>条第２項第３号ロ関係）</w:t>
      </w:r>
    </w:p>
    <w:p>
      <w:pPr>
        <w:pStyle w:val="15"/>
        <w:rPr>
          <w:rFonts w:hint="default"/>
        </w:rPr>
      </w:pPr>
    </w:p>
    <w:tbl>
      <w:tblPr>
        <w:tblStyle w:val="11"/>
        <w:tblW w:w="0" w:type="auto"/>
        <w:tblInd w:w="66" w:type="dxa"/>
        <w:tblLayout w:type="fixed"/>
        <w:tblCellMar>
          <w:top w:w="0" w:type="dxa"/>
          <w:left w:w="13" w:type="dxa"/>
          <w:bottom w:w="0" w:type="dxa"/>
          <w:right w:w="13" w:type="dxa"/>
        </w:tblCellMar>
        <w:tblLook w:firstRow="0" w:lastRow="0" w:firstColumn="0" w:lastColumn="0" w:noHBand="1" w:noVBand="1" w:val="0600"/>
      </w:tblPr>
      <w:tblGrid>
        <w:gridCol w:w="9646"/>
      </w:tblGrid>
      <w:tr>
        <w:trPr>
          <w:trHeight w:val="5036" w:hRule="exact"/>
        </w:trPr>
        <w:tc>
          <w:tcPr>
            <w:tcW w:w="9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60" w:lineRule="exact"/>
              <w:jc w:val="center"/>
              <w:rPr>
                <w:rFonts w:hint="eastAsia" w:ascii="ＭＳ 明朝" w:hAnsi="ＭＳ 明朝"/>
                <w:sz w:val="24"/>
              </w:rPr>
            </w:pPr>
            <w:bookmarkStart w:id="0" w:name="_GoBack"/>
            <w:bookmarkEnd w:id="0"/>
          </w:p>
          <w:p>
            <w:pPr>
              <w:pStyle w:val="15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4"/>
              </w:rPr>
              <w:t>脚環識別番号証明書</w:t>
            </w:r>
          </w:p>
          <w:p>
            <w:pPr>
              <w:pStyle w:val="15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</w:p>
          <w:p>
            <w:pPr>
              <w:pStyle w:val="15"/>
              <w:spacing w:line="360" w:lineRule="exact"/>
              <w:rPr>
                <w:rFonts w:hint="eastAsia"/>
              </w:rPr>
            </w:pPr>
          </w:p>
          <w:p>
            <w:pPr>
              <w:pStyle w:val="15"/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下記の特定動物について、装着している脚環の識別番号を証明します。</w:t>
            </w:r>
          </w:p>
          <w:p>
            <w:pPr>
              <w:pStyle w:val="15"/>
              <w:rPr>
                <w:rFonts w:hint="eastAsia"/>
              </w:rPr>
            </w:pPr>
          </w:p>
          <w:p>
            <w:pPr>
              <w:pStyle w:val="15"/>
              <w:ind w:firstLine="5460" w:firstLineChars="26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氏　　名</w:t>
            </w:r>
          </w:p>
          <w:p>
            <w:pPr>
              <w:pStyle w:val="15"/>
              <w:ind w:firstLine="5460" w:firstLineChars="2600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　（法人あっては、名称及び代表者の氏名）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　　　　　　　　住　　所　　　　　　　　　　　　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電話番号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spacing w:line="260" w:lineRule="exac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pacing w:val="131"/>
                <w:fitText w:val="2100" w:id="1"/>
              </w:rPr>
              <w:t>確認年月</w:t>
            </w:r>
            <w:r>
              <w:rPr>
                <w:rFonts w:hint="eastAsia"/>
                <w:spacing w:val="1"/>
                <w:fitText w:val="2100" w:id="1"/>
              </w:rPr>
              <w:t>日</w:t>
            </w:r>
            <w:r>
              <w:rPr>
                <w:rFonts w:hint="eastAsia"/>
              </w:rPr>
              <w:t>　　　　　　　　　　　年　　　月　　　日</w:t>
            </w:r>
          </w:p>
          <w:p>
            <w:pPr>
              <w:pStyle w:val="15"/>
              <w:spacing w:line="260" w:lineRule="exact"/>
              <w:rPr>
                <w:rFonts w:hint="eastAsia"/>
              </w:rPr>
            </w:pPr>
          </w:p>
          <w:p>
            <w:pPr>
              <w:pStyle w:val="15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　　識　　別　　番　　号</w:t>
            </w:r>
          </w:p>
          <w:p>
            <w:pPr>
              <w:pStyle w:val="15"/>
              <w:spacing w:line="260" w:lineRule="exact"/>
              <w:ind w:firstLine="420"/>
              <w:rPr>
                <w:rFonts w:hint="eastAsia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　　</w:t>
            </w:r>
          </w:p>
          <w:p>
            <w:pPr>
              <w:pStyle w:val="15"/>
              <w:spacing w:line="26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pacing w:val="-4"/>
              </w:rPr>
              <w:t>記</w:t>
            </w:r>
          </w:p>
        </w:tc>
      </w:tr>
      <w:tr>
        <w:trPr>
          <w:trHeight w:val="5247" w:hRule="exact"/>
        </w:trPr>
        <w:tc>
          <w:tcPr>
            <w:tcW w:w="96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527" w:lineRule="exact"/>
              <w:ind w:firstLine="420" w:firstLineChars="2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　特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定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動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物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の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種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類</w:t>
            </w:r>
          </w:p>
          <w:p>
            <w:pPr>
              <w:pStyle w:val="15"/>
              <w:ind w:firstLine="840" w:firstLineChars="400"/>
              <w:rPr>
                <w:rFonts w:hint="default"/>
              </w:rPr>
            </w:pPr>
            <w:r>
              <w:rPr>
                <w:rFonts w:hint="eastAsia"/>
              </w:rPr>
              <w:t>（鳥綱に限る。）</w:t>
            </w:r>
          </w:p>
          <w:p>
            <w:pPr>
              <w:pStyle w:val="15"/>
              <w:rPr>
                <w:rFonts w:hint="eastAsia"/>
              </w:rPr>
            </w:pPr>
          </w:p>
          <w:p>
            <w:pPr>
              <w:pStyle w:val="15"/>
              <w:rPr>
                <w:rFonts w:hint="eastAsia"/>
              </w:rPr>
            </w:pPr>
          </w:p>
          <w:p>
            <w:pPr>
              <w:pStyle w:val="15"/>
              <w:rPr>
                <w:rFonts w:hint="eastAsia"/>
              </w:rPr>
            </w:pPr>
          </w:p>
          <w:p>
            <w:pPr>
              <w:pStyle w:val="15"/>
              <w:rPr>
                <w:rFonts w:hint="eastAsia" w:ascii="ＭＳ 明朝" w:hAnsi="ＭＳ 明朝"/>
              </w:rPr>
            </w:pPr>
          </w:p>
          <w:p>
            <w:pPr>
              <w:pStyle w:val="15"/>
              <w:ind w:firstLine="420" w:firstLineChars="2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２　</w:t>
            </w:r>
            <w:r>
              <w:rPr>
                <w:rFonts w:hint="eastAsia" w:ascii="ＭＳ 明朝" w:hAnsi="ＭＳ 明朝"/>
                <w:spacing w:val="13"/>
                <w:fitText w:val="2100" w:id="2"/>
              </w:rPr>
              <w:t>識別措置の実施部</w:t>
            </w:r>
            <w:r>
              <w:rPr>
                <w:rFonts w:hint="eastAsia" w:ascii="ＭＳ 明朝" w:hAnsi="ＭＳ 明朝"/>
                <w:spacing w:val="1"/>
                <w:fitText w:val="2100" w:id="2"/>
              </w:rPr>
              <w:t>位</w:t>
            </w:r>
            <w:r>
              <w:rPr>
                <w:rFonts w:hint="eastAsia" w:ascii="ＭＳ 明朝" w:hAnsi="ＭＳ 明朝"/>
              </w:rPr>
              <w:t>　　　　</w:t>
            </w:r>
          </w:p>
          <w:p>
            <w:pPr>
              <w:pStyle w:val="15"/>
              <w:ind w:firstLine="420" w:firstLineChars="200"/>
              <w:rPr>
                <w:rFonts w:hint="eastAsia" w:ascii="ＭＳ 明朝" w:hAnsi="ＭＳ 明朝"/>
              </w:rPr>
            </w:pPr>
          </w:p>
          <w:p>
            <w:pPr>
              <w:pStyle w:val="15"/>
              <w:ind w:firstLine="420" w:firstLineChars="200"/>
              <w:rPr>
                <w:rFonts w:hint="eastAsia" w:ascii="ＭＳ 明朝" w:hAnsi="ＭＳ 明朝"/>
              </w:rPr>
            </w:pPr>
          </w:p>
          <w:p>
            <w:pPr>
              <w:pStyle w:val="15"/>
              <w:ind w:firstLine="420" w:firstLineChars="200"/>
              <w:rPr>
                <w:rFonts w:hint="eastAsia" w:ascii="ＭＳ 明朝" w:hAnsi="ＭＳ 明朝"/>
              </w:rPr>
            </w:pPr>
          </w:p>
          <w:p>
            <w:pPr>
              <w:pStyle w:val="15"/>
              <w:ind w:firstLine="420" w:firstLineChars="200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３　備　　　　　　　　考</w:t>
            </w:r>
          </w:p>
        </w:tc>
      </w:tr>
    </w:tbl>
    <w:p>
      <w:pPr>
        <w:pStyle w:val="15"/>
        <w:rPr>
          <w:rFonts w:hint="eastAsia" w:ascii="ＭＳ 明朝" w:hAnsi="ＭＳ 明朝"/>
        </w:rPr>
      </w:pPr>
    </w:p>
    <w:p>
      <w:pPr>
        <w:pStyle w:val="15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備　考　</w:t>
      </w:r>
    </w:p>
    <w:p>
      <w:pPr>
        <w:pStyle w:val="15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１　この証明書の用紙の大きさは、日本工業規格Ａ４とすること。</w:t>
      </w:r>
    </w:p>
    <w:p>
      <w:pPr>
        <w:pStyle w:val="15"/>
        <w:ind w:left="420" w:leftChars="100" w:hanging="210" w:hanging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２　複数の動物を証明する場合は、別紙にそれぞれの識別番号及び記の１から２までを記載して添付すること。</w:t>
      </w:r>
    </w:p>
    <w:p>
      <w:pPr>
        <w:pStyle w:val="15"/>
        <w:ind w:left="420" w:leftChars="100" w:hanging="210" w:hanging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３　この証明にかかる事務担当者が申請者と異なる場合は、「３　備考」欄に事務担当者の氏名及び電話番号を記入すること。</w:t>
      </w:r>
    </w:p>
    <w:sectPr>
      <w:pgSz w:w="11906" w:h="16838"/>
      <w:pgMar w:top="1191" w:right="1147" w:bottom="1020" w:left="931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hAnsi="Times New Roman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65</Words>
  <Characters>371</Characters>
  <Application>JUST Note</Application>
  <Lines>3</Lines>
  <Paragraphs>1</Paragraphs>
  <Company>神奈川県</Company>
  <CharactersWithSpaces>435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様式第２（第２条第５項及び第４条第４項関係）</dc:title>
  <dc:creator>宮地 義則</dc:creator>
  <cp:lastModifiedBy>金澤　亘</cp:lastModifiedBy>
  <dcterms:created xsi:type="dcterms:W3CDTF">2013-08-23T07:26:00Z</dcterms:created>
  <dcterms:modified xsi:type="dcterms:W3CDTF">2022-06-10T01:57:07Z</dcterms:modified>
  <cp:revision>4</cp:revision>
</cp:coreProperties>
</file>